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70" w:rsidRDefault="00E469BC">
      <w:pPr>
        <w:rPr>
          <w:rFonts w:ascii="黑体" w:eastAsia="黑体" w:hAnsi="黑体" w:cs="宋体"/>
          <w:szCs w:val="21"/>
        </w:rPr>
      </w:pPr>
      <w:r>
        <w:rPr>
          <w:rFonts w:ascii="黑体" w:eastAsia="黑体" w:hAnsi="黑体" w:cs="宋体"/>
          <w:noProof/>
          <w:szCs w:val="21"/>
        </w:rPr>
        <w:drawing>
          <wp:inline distT="0" distB="0" distL="0" distR="0">
            <wp:extent cx="1414145" cy="605790"/>
            <wp:effectExtent l="0" t="0" r="0" b="3810"/>
            <wp:docPr id="1" name="图片 1" descr="C:\Users\alao\AppData\Local\Temp\ksohtml\wpsC149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lao\AppData\Local\Temp\ksohtml\wpsC149.tm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宋体" w:hint="eastAsia"/>
          <w:szCs w:val="21"/>
        </w:rPr>
        <w:t xml:space="preserve"> </w:t>
      </w:r>
    </w:p>
    <w:p w:rsidR="003B2370" w:rsidRDefault="003B2370">
      <w:pPr>
        <w:rPr>
          <w:rFonts w:ascii="黑体" w:eastAsia="黑体" w:hAnsi="黑体" w:cs="宋体"/>
          <w:sz w:val="44"/>
          <w:szCs w:val="44"/>
        </w:rPr>
      </w:pPr>
    </w:p>
    <w:p w:rsidR="003B2370" w:rsidRDefault="00E469BC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广西有色金属及特色材料加工重点实验室</w:t>
      </w:r>
    </w:p>
    <w:p w:rsidR="005549A0" w:rsidRDefault="005549A0">
      <w:pPr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（区重大科技创新基地）</w:t>
      </w:r>
    </w:p>
    <w:p w:rsidR="003B2370" w:rsidRDefault="00E469BC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开放基金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项目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申请书</w:t>
      </w:r>
    </w:p>
    <w:p w:rsidR="003B2370" w:rsidRDefault="00E469BC">
      <w:pPr>
        <w:ind w:firstLineChars="1100" w:firstLine="30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3B2370" w:rsidRDefault="00E469BC">
      <w:pPr>
        <w:rPr>
          <w:rFonts w:ascii="仿宋" w:eastAsia="仿宋" w:hAnsi="仿宋" w:cs="仿宋"/>
          <w:sz w:val="36"/>
          <w:szCs w:val="36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3B2370" w:rsidRDefault="00E469BC">
      <w:pPr>
        <w:spacing w:line="360" w:lineRule="auto"/>
        <w:ind w:left="320" w:firstLineChars="100" w:firstLine="361"/>
        <w:rPr>
          <w:rFonts w:ascii="仿宋" w:eastAsia="仿宋" w:hAnsi="仿宋" w:cs="仿宋"/>
          <w:b/>
          <w:bCs/>
          <w:sz w:val="36"/>
          <w:szCs w:val="36"/>
          <w:u w:val="single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课题名称：</w:t>
      </w:r>
      <w:r>
        <w:rPr>
          <w:rFonts w:ascii="仿宋" w:eastAsia="仿宋" w:hAnsi="仿宋" w:cs="仿宋" w:hint="eastAsia"/>
          <w:b/>
          <w:bCs/>
          <w:sz w:val="36"/>
          <w:szCs w:val="36"/>
          <w:u w:val="single"/>
        </w:rPr>
        <w:t xml:space="preserve">                               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 xml:space="preserve"> </w:t>
      </w:r>
    </w:p>
    <w:p w:rsidR="003B2370" w:rsidRDefault="00E469BC">
      <w:pPr>
        <w:spacing w:line="360" w:lineRule="auto"/>
        <w:ind w:left="320" w:firstLineChars="100" w:firstLine="361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申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 xml:space="preserve"> 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请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 xml:space="preserve"> 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人：</w:t>
      </w:r>
      <w:r>
        <w:rPr>
          <w:rFonts w:ascii="仿宋" w:eastAsia="仿宋" w:hAnsi="仿宋" w:cs="仿宋" w:hint="eastAsia"/>
          <w:b/>
          <w:bCs/>
          <w:sz w:val="36"/>
          <w:szCs w:val="36"/>
          <w:u w:val="single"/>
        </w:rPr>
        <w:t xml:space="preserve">                               </w:t>
      </w:r>
    </w:p>
    <w:p w:rsidR="003B2370" w:rsidRDefault="00E469BC">
      <w:pPr>
        <w:spacing w:line="360" w:lineRule="auto"/>
        <w:ind w:left="320" w:firstLineChars="100" w:firstLine="361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工作单位：</w:t>
      </w:r>
      <w:r>
        <w:rPr>
          <w:rFonts w:ascii="仿宋" w:eastAsia="仿宋" w:hAnsi="仿宋" w:cs="仿宋" w:hint="eastAsia"/>
          <w:b/>
          <w:bCs/>
          <w:sz w:val="36"/>
          <w:szCs w:val="36"/>
          <w:u w:val="single"/>
        </w:rPr>
        <w:t xml:space="preserve">                               </w:t>
      </w:r>
    </w:p>
    <w:p w:rsidR="003B2370" w:rsidRDefault="00E469BC">
      <w:pPr>
        <w:spacing w:line="360" w:lineRule="auto"/>
        <w:ind w:left="320" w:firstLineChars="100" w:firstLine="361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通讯地址：</w:t>
      </w:r>
      <w:r>
        <w:rPr>
          <w:rFonts w:ascii="仿宋" w:eastAsia="仿宋" w:hAnsi="仿宋" w:cs="仿宋" w:hint="eastAsia"/>
          <w:b/>
          <w:bCs/>
          <w:sz w:val="36"/>
          <w:szCs w:val="36"/>
          <w:u w:val="single"/>
        </w:rPr>
        <w:t xml:space="preserve">                               </w:t>
      </w:r>
    </w:p>
    <w:p w:rsidR="003B2370" w:rsidRDefault="00E469BC">
      <w:pPr>
        <w:spacing w:line="360" w:lineRule="auto"/>
        <w:ind w:left="320" w:firstLineChars="100" w:firstLine="361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邮政编码：</w:t>
      </w:r>
      <w:r>
        <w:rPr>
          <w:rFonts w:ascii="仿宋" w:eastAsia="仿宋" w:hAnsi="仿宋" w:cs="仿宋" w:hint="eastAsia"/>
          <w:b/>
          <w:bCs/>
          <w:sz w:val="36"/>
          <w:szCs w:val="36"/>
          <w:u w:val="single"/>
        </w:rPr>
        <w:t xml:space="preserve">                               </w:t>
      </w:r>
    </w:p>
    <w:p w:rsidR="003B2370" w:rsidRDefault="00E469BC">
      <w:pPr>
        <w:spacing w:line="360" w:lineRule="auto"/>
        <w:ind w:left="320" w:firstLineChars="100" w:firstLine="361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联系电话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：</w:t>
      </w:r>
      <w:r>
        <w:rPr>
          <w:rFonts w:ascii="仿宋" w:eastAsia="仿宋" w:hAnsi="仿宋" w:cs="仿宋" w:hint="eastAsia"/>
          <w:b/>
          <w:bCs/>
          <w:sz w:val="36"/>
          <w:szCs w:val="36"/>
          <w:u w:val="single"/>
        </w:rPr>
        <w:t xml:space="preserve">                               </w:t>
      </w:r>
    </w:p>
    <w:p w:rsidR="003B2370" w:rsidRDefault="00E469BC">
      <w:pPr>
        <w:spacing w:line="360" w:lineRule="auto"/>
        <w:ind w:firstLineChars="200" w:firstLine="723"/>
        <w:rPr>
          <w:rFonts w:ascii="仿宋" w:eastAsia="仿宋" w:hAnsi="仿宋" w:cs="仿宋"/>
          <w:b/>
          <w:bCs/>
          <w:sz w:val="36"/>
          <w:szCs w:val="36"/>
          <w:u w:val="single"/>
        </w:rPr>
      </w:pPr>
      <w:r>
        <w:rPr>
          <w:rFonts w:ascii="Times New Roman" w:eastAsia="仿宋" w:hAnsi="Times New Roman" w:cs="Times New Roman" w:hint="eastAsia"/>
          <w:b/>
          <w:bCs/>
          <w:sz w:val="36"/>
          <w:szCs w:val="36"/>
        </w:rPr>
        <w:t>电子邮箱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：</w:t>
      </w:r>
      <w:r>
        <w:rPr>
          <w:rFonts w:ascii="仿宋" w:eastAsia="仿宋" w:hAnsi="仿宋" w:cs="仿宋" w:hint="eastAsia"/>
          <w:b/>
          <w:bCs/>
          <w:sz w:val="36"/>
          <w:szCs w:val="36"/>
          <w:u w:val="single"/>
        </w:rPr>
        <w:t xml:space="preserve">                              </w:t>
      </w:r>
    </w:p>
    <w:p w:rsidR="003B2370" w:rsidRDefault="00E469BC">
      <w:pPr>
        <w:spacing w:line="360" w:lineRule="auto"/>
        <w:ind w:left="320" w:firstLineChars="100" w:firstLine="361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申请日期：</w:t>
      </w:r>
      <w:r>
        <w:rPr>
          <w:rFonts w:ascii="仿宋" w:eastAsia="仿宋" w:hAnsi="仿宋" w:cs="仿宋" w:hint="eastAsia"/>
          <w:b/>
          <w:bCs/>
          <w:sz w:val="36"/>
          <w:szCs w:val="36"/>
          <w:u w:val="single"/>
        </w:rPr>
        <w:t xml:space="preserve">                               </w:t>
      </w:r>
    </w:p>
    <w:p w:rsidR="003B2370" w:rsidRDefault="003B2370">
      <w:pPr>
        <w:spacing w:line="360" w:lineRule="auto"/>
        <w:ind w:left="320"/>
        <w:rPr>
          <w:rFonts w:ascii="宋体" w:eastAsia="宋体" w:hAnsi="宋体" w:cs="宋体"/>
          <w:sz w:val="36"/>
          <w:szCs w:val="36"/>
        </w:rPr>
      </w:pPr>
    </w:p>
    <w:p w:rsidR="003B2370" w:rsidRDefault="003B2370">
      <w:pPr>
        <w:spacing w:line="360" w:lineRule="auto"/>
        <w:ind w:left="320"/>
        <w:rPr>
          <w:rFonts w:ascii="宋体" w:eastAsia="宋体" w:hAnsi="宋体" w:cs="宋体"/>
          <w:sz w:val="36"/>
          <w:szCs w:val="36"/>
        </w:rPr>
      </w:pPr>
    </w:p>
    <w:p w:rsidR="003B2370" w:rsidRDefault="003B2370">
      <w:pPr>
        <w:spacing w:line="360" w:lineRule="auto"/>
        <w:ind w:left="320"/>
        <w:rPr>
          <w:rFonts w:ascii="宋体" w:eastAsia="宋体" w:hAnsi="宋体" w:cs="宋体"/>
          <w:sz w:val="36"/>
          <w:szCs w:val="36"/>
        </w:rPr>
      </w:pPr>
    </w:p>
    <w:p w:rsidR="003B2370" w:rsidRDefault="003B2370">
      <w:pPr>
        <w:spacing w:line="360" w:lineRule="auto"/>
        <w:ind w:left="320"/>
        <w:rPr>
          <w:rFonts w:ascii="宋体" w:eastAsia="宋体" w:hAnsi="宋体" w:cs="宋体"/>
          <w:sz w:val="36"/>
          <w:szCs w:val="36"/>
        </w:rPr>
      </w:pPr>
    </w:p>
    <w:p w:rsidR="003B2370" w:rsidRDefault="00E469BC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广西有色金属及特色材料加工重点实验室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编制</w:t>
      </w:r>
    </w:p>
    <w:p w:rsidR="003B2370" w:rsidRDefault="00E469BC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二〇一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九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</w:t>
      </w:r>
      <w:r w:rsidR="002C2979">
        <w:rPr>
          <w:rFonts w:ascii="仿宋" w:eastAsia="仿宋" w:hAnsi="仿宋" w:cs="仿宋" w:hint="eastAsia"/>
          <w:b/>
          <w:bCs/>
          <w:sz w:val="32"/>
          <w:szCs w:val="32"/>
        </w:rPr>
        <w:t>十一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月</w:t>
      </w:r>
    </w:p>
    <w:p w:rsidR="003B2370" w:rsidRDefault="003B2370">
      <w:pPr>
        <w:widowControl/>
        <w:jc w:val="left"/>
        <w:rPr>
          <w:rFonts w:ascii="仿宋" w:eastAsia="仿宋" w:hAnsi="仿宋" w:cs="仿宋"/>
          <w:sz w:val="36"/>
          <w:szCs w:val="36"/>
        </w:rPr>
        <w:sectPr w:rsidR="003B2370">
          <w:pgSz w:w="11907" w:h="16840"/>
          <w:pgMar w:top="1418" w:right="1418" w:bottom="1418" w:left="1418" w:header="720" w:footer="720" w:gutter="0"/>
          <w:cols w:space="720"/>
          <w:docGrid w:type="lines" w:linePitch="312"/>
        </w:sectPr>
      </w:pPr>
    </w:p>
    <w:p w:rsidR="003B2370" w:rsidRDefault="003B2370">
      <w:pPr>
        <w:rPr>
          <w:rFonts w:ascii="黑体" w:eastAsia="黑体" w:hAnsi="黑体" w:cs="宋体"/>
          <w:sz w:val="36"/>
          <w:szCs w:val="36"/>
        </w:rPr>
      </w:pPr>
      <w:bookmarkStart w:id="0" w:name="_GoBack"/>
      <w:bookmarkEnd w:id="0"/>
    </w:p>
    <w:p w:rsidR="003B2370" w:rsidRDefault="00E469BC">
      <w:pPr>
        <w:spacing w:line="360" w:lineRule="auto"/>
        <w:rPr>
          <w:rFonts w:ascii="Times New Roman" w:eastAsia="仿宋" w:hAnsi="Times New Roman" w:cs="Times New Roman"/>
          <w:b/>
          <w:bCs/>
          <w:sz w:val="36"/>
          <w:szCs w:val="36"/>
        </w:rPr>
      </w:pPr>
      <w:r>
        <w:rPr>
          <w:rFonts w:ascii="Times New Roman" w:eastAsia="仿宋" w:hAnsi="Times New Roman" w:cs="Times New Roman"/>
          <w:b/>
          <w:bCs/>
          <w:sz w:val="36"/>
          <w:szCs w:val="36"/>
        </w:rPr>
        <w:t>申报说明：</w:t>
      </w:r>
    </w:p>
    <w:p w:rsidR="003B2370" w:rsidRDefault="00E469BC">
      <w:pPr>
        <w:spacing w:line="360" w:lineRule="auto"/>
        <w:ind w:left="630" w:hangingChars="210" w:hanging="63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一、填写《申请书》前，请认真阅读《广西有色金属及特色材料加工重点实验室</w:t>
      </w:r>
      <w:r>
        <w:rPr>
          <w:rFonts w:ascii="Times New Roman" w:eastAsia="仿宋" w:hAnsi="Times New Roman" w:cs="Times New Roman"/>
          <w:sz w:val="30"/>
          <w:szCs w:val="30"/>
        </w:rPr>
        <w:t>20</w:t>
      </w:r>
      <w:r w:rsidR="005549A0">
        <w:rPr>
          <w:rFonts w:ascii="Times New Roman" w:eastAsia="仿宋" w:hAnsi="Times New Roman" w:cs="Times New Roman" w:hint="eastAsia"/>
          <w:sz w:val="30"/>
          <w:szCs w:val="30"/>
        </w:rPr>
        <w:t>20</w:t>
      </w:r>
      <w:r>
        <w:rPr>
          <w:rFonts w:ascii="Times New Roman" w:eastAsia="仿宋" w:hAnsi="Times New Roman" w:cs="Times New Roman"/>
          <w:sz w:val="30"/>
          <w:szCs w:val="30"/>
        </w:rPr>
        <w:t>年度开放基金</w:t>
      </w:r>
      <w:r>
        <w:rPr>
          <w:rFonts w:ascii="Times New Roman" w:eastAsia="仿宋" w:hAnsi="Times New Roman" w:cs="Times New Roman" w:hint="eastAsia"/>
          <w:sz w:val="30"/>
          <w:szCs w:val="30"/>
        </w:rPr>
        <w:t>项目</w:t>
      </w:r>
      <w:r>
        <w:rPr>
          <w:rFonts w:ascii="Times New Roman" w:eastAsia="仿宋" w:hAnsi="Times New Roman" w:cs="Times New Roman"/>
          <w:sz w:val="30"/>
          <w:szCs w:val="30"/>
        </w:rPr>
        <w:t>申请指南》的有关规定。</w:t>
      </w:r>
    </w:p>
    <w:p w:rsidR="003B2370" w:rsidRDefault="00E469BC">
      <w:pPr>
        <w:spacing w:line="360" w:lineRule="auto"/>
        <w:ind w:left="630" w:hangingChars="210" w:hanging="63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二、申报编号不用填写。</w:t>
      </w:r>
    </w:p>
    <w:p w:rsidR="003B2370" w:rsidRDefault="00E469BC">
      <w:pPr>
        <w:spacing w:line="360" w:lineRule="auto"/>
        <w:ind w:left="630" w:hangingChars="210" w:hanging="63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三、《申请书》各项内容，要实事求是，逐条认真填写。表达要明确、严谨，字迹要清晰易辨。</w:t>
      </w:r>
    </w:p>
    <w:p w:rsidR="003B2370" w:rsidRDefault="00E469BC">
      <w:pPr>
        <w:spacing w:line="360" w:lineRule="auto"/>
        <w:ind w:left="630" w:hangingChars="210" w:hanging="63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四、《申请书》使用</w:t>
      </w:r>
      <w:r>
        <w:rPr>
          <w:rFonts w:ascii="Times New Roman" w:eastAsia="仿宋" w:hAnsi="Times New Roman" w:cs="Times New Roman"/>
          <w:sz w:val="30"/>
          <w:szCs w:val="30"/>
        </w:rPr>
        <w:t>A4</w:t>
      </w:r>
      <w:r>
        <w:rPr>
          <w:rFonts w:ascii="Times New Roman" w:eastAsia="仿宋" w:hAnsi="Times New Roman" w:cs="Times New Roman"/>
          <w:sz w:val="30"/>
          <w:szCs w:val="30"/>
        </w:rPr>
        <w:t>纸，于左侧装订成册，一式</w:t>
      </w:r>
      <w:r>
        <w:rPr>
          <w:rFonts w:ascii="Times New Roman" w:eastAsia="仿宋" w:hAnsi="Times New Roman" w:cs="Times New Roman"/>
          <w:sz w:val="30"/>
          <w:szCs w:val="30"/>
        </w:rPr>
        <w:t>3</w:t>
      </w:r>
      <w:r>
        <w:rPr>
          <w:rFonts w:ascii="Times New Roman" w:eastAsia="仿宋" w:hAnsi="Times New Roman" w:cs="Times New Roman"/>
          <w:sz w:val="30"/>
          <w:szCs w:val="30"/>
        </w:rPr>
        <w:t>份。</w:t>
      </w:r>
    </w:p>
    <w:p w:rsidR="003B2370" w:rsidRDefault="003B2370">
      <w:pPr>
        <w:spacing w:line="580" w:lineRule="exact"/>
        <w:rPr>
          <w:rFonts w:ascii="宋体" w:eastAsia="宋体" w:hAnsi="宋体" w:cs="宋体"/>
          <w:sz w:val="30"/>
          <w:szCs w:val="30"/>
        </w:rPr>
      </w:pPr>
    </w:p>
    <w:p w:rsidR="003B2370" w:rsidRDefault="003B2370">
      <w:pPr>
        <w:spacing w:line="580" w:lineRule="exact"/>
        <w:rPr>
          <w:rFonts w:ascii="宋体" w:eastAsia="宋体" w:hAnsi="宋体" w:cs="宋体"/>
          <w:sz w:val="30"/>
          <w:szCs w:val="30"/>
        </w:rPr>
      </w:pPr>
    </w:p>
    <w:p w:rsidR="003B2370" w:rsidRDefault="003B2370">
      <w:pPr>
        <w:spacing w:line="580" w:lineRule="exact"/>
        <w:rPr>
          <w:rFonts w:ascii="宋体" w:eastAsia="宋体" w:hAnsi="宋体" w:cs="宋体"/>
          <w:sz w:val="30"/>
          <w:szCs w:val="30"/>
        </w:rPr>
      </w:pPr>
    </w:p>
    <w:p w:rsidR="003B2370" w:rsidRDefault="003B2370">
      <w:pPr>
        <w:spacing w:line="580" w:lineRule="exact"/>
        <w:rPr>
          <w:rFonts w:ascii="宋体" w:eastAsia="宋体" w:hAnsi="宋体" w:cs="宋体"/>
          <w:sz w:val="30"/>
          <w:szCs w:val="30"/>
        </w:rPr>
      </w:pPr>
    </w:p>
    <w:p w:rsidR="003B2370" w:rsidRDefault="003B2370">
      <w:pPr>
        <w:spacing w:line="580" w:lineRule="exact"/>
        <w:rPr>
          <w:rFonts w:ascii="宋体" w:eastAsia="宋体" w:hAnsi="宋体" w:cs="宋体"/>
          <w:sz w:val="30"/>
          <w:szCs w:val="30"/>
        </w:rPr>
      </w:pPr>
    </w:p>
    <w:p w:rsidR="003B2370" w:rsidRDefault="003B2370">
      <w:pPr>
        <w:spacing w:line="580" w:lineRule="exact"/>
        <w:rPr>
          <w:rFonts w:ascii="宋体" w:eastAsia="宋体" w:hAnsi="宋体" w:cs="宋体"/>
          <w:sz w:val="30"/>
          <w:szCs w:val="30"/>
        </w:rPr>
      </w:pPr>
    </w:p>
    <w:p w:rsidR="003B2370" w:rsidRDefault="003B2370">
      <w:pPr>
        <w:spacing w:line="580" w:lineRule="exact"/>
        <w:rPr>
          <w:rFonts w:ascii="宋体" w:eastAsia="宋体" w:hAnsi="宋体" w:cs="宋体"/>
          <w:sz w:val="30"/>
          <w:szCs w:val="30"/>
        </w:rPr>
      </w:pPr>
    </w:p>
    <w:p w:rsidR="003B2370" w:rsidRDefault="003B2370">
      <w:pPr>
        <w:spacing w:line="580" w:lineRule="exact"/>
        <w:rPr>
          <w:rFonts w:ascii="宋体" w:eastAsia="宋体" w:hAnsi="宋体" w:cs="宋体"/>
          <w:sz w:val="30"/>
          <w:szCs w:val="30"/>
        </w:rPr>
      </w:pPr>
    </w:p>
    <w:p w:rsidR="003B2370" w:rsidRDefault="003B2370">
      <w:pPr>
        <w:spacing w:line="580" w:lineRule="exact"/>
        <w:rPr>
          <w:rFonts w:ascii="宋体" w:eastAsia="宋体" w:hAnsi="宋体" w:cs="宋体"/>
          <w:sz w:val="30"/>
          <w:szCs w:val="30"/>
        </w:rPr>
      </w:pPr>
    </w:p>
    <w:p w:rsidR="003B2370" w:rsidRDefault="003B2370">
      <w:pPr>
        <w:spacing w:line="580" w:lineRule="exact"/>
        <w:rPr>
          <w:rFonts w:ascii="宋体" w:eastAsia="宋体" w:hAnsi="宋体" w:cs="宋体"/>
          <w:sz w:val="30"/>
          <w:szCs w:val="30"/>
        </w:rPr>
      </w:pPr>
    </w:p>
    <w:p w:rsidR="003B2370" w:rsidRDefault="003B2370">
      <w:pPr>
        <w:spacing w:line="580" w:lineRule="exact"/>
        <w:rPr>
          <w:rFonts w:ascii="宋体" w:eastAsia="宋体" w:hAnsi="宋体" w:cs="宋体"/>
          <w:sz w:val="30"/>
          <w:szCs w:val="30"/>
        </w:rPr>
      </w:pPr>
    </w:p>
    <w:p w:rsidR="003B2370" w:rsidRDefault="003B2370">
      <w:pPr>
        <w:spacing w:line="580" w:lineRule="exact"/>
        <w:rPr>
          <w:rFonts w:ascii="宋体" w:eastAsia="宋体" w:hAnsi="宋体" w:cs="宋体"/>
          <w:sz w:val="30"/>
          <w:szCs w:val="30"/>
        </w:rPr>
      </w:pPr>
    </w:p>
    <w:p w:rsidR="003B2370" w:rsidRDefault="003B2370">
      <w:pPr>
        <w:spacing w:line="580" w:lineRule="exact"/>
        <w:rPr>
          <w:rFonts w:ascii="宋体" w:eastAsia="宋体" w:hAnsi="宋体" w:cs="宋体"/>
          <w:sz w:val="30"/>
          <w:szCs w:val="30"/>
        </w:rPr>
      </w:pPr>
    </w:p>
    <w:p w:rsidR="003B2370" w:rsidRDefault="003B2370">
      <w:pPr>
        <w:spacing w:line="580" w:lineRule="exact"/>
        <w:rPr>
          <w:rFonts w:ascii="宋体" w:eastAsia="宋体" w:hAnsi="宋体" w:cs="宋体"/>
          <w:sz w:val="30"/>
          <w:szCs w:val="30"/>
        </w:rPr>
      </w:pPr>
    </w:p>
    <w:p w:rsidR="003B2370" w:rsidRDefault="003B2370">
      <w:pPr>
        <w:pStyle w:val="a6"/>
        <w:ind w:left="142" w:firstLineChars="0" w:firstLine="0"/>
        <w:rPr>
          <w:rFonts w:ascii="仿宋" w:eastAsia="仿宋" w:hAnsi="仿宋" w:cs="仿宋"/>
          <w:b/>
          <w:bCs/>
          <w:sz w:val="30"/>
          <w:szCs w:val="30"/>
        </w:rPr>
        <w:sectPr w:rsidR="003B237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B2370" w:rsidRDefault="00E469BC">
      <w:pPr>
        <w:pStyle w:val="a6"/>
        <w:ind w:left="142" w:firstLineChars="0" w:firstLine="0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一、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项目基本信息</w:t>
      </w:r>
    </w:p>
    <w:tbl>
      <w:tblPr>
        <w:tblW w:w="8723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594"/>
        <w:gridCol w:w="864"/>
        <w:gridCol w:w="1127"/>
        <w:gridCol w:w="941"/>
        <w:gridCol w:w="818"/>
        <w:gridCol w:w="984"/>
        <w:gridCol w:w="734"/>
        <w:gridCol w:w="1418"/>
        <w:gridCol w:w="1243"/>
      </w:tblGrid>
      <w:tr w:rsidR="003B2370"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E469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请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者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3B23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E469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别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3B23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E469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3B23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E469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职称（或学位）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3B23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B2370">
        <w:trPr>
          <w:cantSplit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E469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3B23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B2370">
        <w:trPr>
          <w:cantSplit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E469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3B23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E469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邮政编码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3B23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B2370">
        <w:trPr>
          <w:cantSplit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E469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课题名称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3B23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B2370">
        <w:trPr>
          <w:cantSplit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E469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主要合作者姓名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E469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E469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E469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E469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E469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签名</w:t>
            </w:r>
          </w:p>
        </w:tc>
      </w:tr>
      <w:tr w:rsidR="003B2370">
        <w:trPr>
          <w:cantSplit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3B23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3B23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3B23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3B23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3B23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3B23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B2370">
        <w:trPr>
          <w:cantSplit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3B23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3B23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3B23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3B23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3B23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3B23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B2370">
        <w:trPr>
          <w:cantSplit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3B23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3B23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3B23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3B23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3B23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3B23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B2370">
        <w:trPr>
          <w:cantSplit/>
          <w:trHeight w:val="65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70" w:rsidRDefault="003B237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B2370" w:rsidRDefault="003B237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B2370" w:rsidRDefault="00E469BC">
            <w:pPr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研</w:t>
            </w:r>
            <w:proofErr w:type="gramEnd"/>
          </w:p>
          <w:p w:rsidR="003B2370" w:rsidRDefault="00E469B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究</w:t>
            </w:r>
          </w:p>
          <w:p w:rsidR="003B2370" w:rsidRDefault="00E469B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内</w:t>
            </w:r>
          </w:p>
          <w:p w:rsidR="003B2370" w:rsidRDefault="00E469B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容</w:t>
            </w:r>
          </w:p>
          <w:p w:rsidR="003B2370" w:rsidRDefault="00E469B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和</w:t>
            </w:r>
          </w:p>
          <w:p w:rsidR="003B2370" w:rsidRDefault="00E469B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</w:t>
            </w:r>
          </w:p>
          <w:p w:rsidR="003B2370" w:rsidRDefault="00E469B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义</w:t>
            </w:r>
          </w:p>
          <w:p w:rsidR="003B2370" w:rsidRDefault="00E469B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摘</w:t>
            </w:r>
          </w:p>
          <w:p w:rsidR="003B2370" w:rsidRDefault="00E469B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字以内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  <w:p w:rsidR="003B2370" w:rsidRDefault="003B237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370" w:rsidRDefault="003B237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3B2370" w:rsidRDefault="00E469BC">
      <w:pPr>
        <w:rPr>
          <w:rFonts w:ascii="Times New Roman" w:eastAsia="仿宋" w:hAnsi="Times New Roman" w:cs="Times New Roman"/>
          <w:b/>
          <w:bCs/>
          <w:sz w:val="30"/>
          <w:szCs w:val="30"/>
        </w:rPr>
      </w:pPr>
      <w:r>
        <w:rPr>
          <w:rFonts w:ascii="Times New Roman" w:eastAsia="仿宋" w:hAnsi="Times New Roman" w:cs="Times New Roman"/>
          <w:b/>
          <w:bCs/>
          <w:sz w:val="30"/>
          <w:szCs w:val="30"/>
        </w:rPr>
        <w:lastRenderedPageBreak/>
        <w:t>二、申请书正文</w:t>
      </w:r>
    </w:p>
    <w:p w:rsidR="003B2370" w:rsidRDefault="00E469BC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（拟开展研究的立项依据，主要研究内容，研究目标、现有工作基础、年度研究工作计划等。</w:t>
      </w:r>
      <w:r>
        <w:rPr>
          <w:rFonts w:ascii="Times New Roman" w:eastAsia="仿宋" w:hAnsi="Times New Roman" w:cs="Times New Roman"/>
          <w:sz w:val="28"/>
          <w:szCs w:val="28"/>
        </w:rPr>
        <w:t>5000</w:t>
      </w:r>
      <w:r w:rsidR="005549A0">
        <w:rPr>
          <w:rFonts w:ascii="Times New Roman" w:eastAsia="仿宋" w:hAnsi="Times New Roman" w:cs="Times New Roman" w:hint="eastAsia"/>
          <w:sz w:val="28"/>
          <w:szCs w:val="28"/>
        </w:rPr>
        <w:t>-8000</w:t>
      </w:r>
      <w:r>
        <w:rPr>
          <w:rFonts w:ascii="Times New Roman" w:eastAsia="仿宋" w:hAnsi="Times New Roman" w:cs="Times New Roman"/>
          <w:sz w:val="28"/>
          <w:szCs w:val="28"/>
        </w:rPr>
        <w:t>字左右）</w:t>
      </w:r>
    </w:p>
    <w:p w:rsidR="003B2370" w:rsidRDefault="003B2370">
      <w:pPr>
        <w:rPr>
          <w:rFonts w:ascii="宋体" w:eastAsia="宋体" w:hAnsi="宋体" w:cs="宋体"/>
          <w:b/>
          <w:bCs/>
          <w:sz w:val="28"/>
          <w:szCs w:val="28"/>
        </w:rPr>
      </w:pPr>
    </w:p>
    <w:p w:rsidR="003B2370" w:rsidRDefault="003B2370">
      <w:pPr>
        <w:rPr>
          <w:rFonts w:ascii="宋体" w:eastAsia="宋体" w:hAnsi="宋体" w:cs="宋体"/>
          <w:b/>
          <w:bCs/>
          <w:sz w:val="28"/>
          <w:szCs w:val="28"/>
        </w:rPr>
      </w:pPr>
    </w:p>
    <w:p w:rsidR="003B2370" w:rsidRDefault="003B2370">
      <w:pPr>
        <w:rPr>
          <w:rFonts w:ascii="宋体" w:eastAsia="宋体" w:hAnsi="宋体" w:cs="宋体"/>
          <w:b/>
          <w:bCs/>
          <w:sz w:val="28"/>
          <w:szCs w:val="28"/>
        </w:rPr>
      </w:pPr>
    </w:p>
    <w:p w:rsidR="003B2370" w:rsidRDefault="003B2370">
      <w:pPr>
        <w:rPr>
          <w:rFonts w:ascii="宋体" w:eastAsia="宋体" w:hAnsi="宋体" w:cs="宋体"/>
          <w:b/>
          <w:bCs/>
          <w:sz w:val="28"/>
          <w:szCs w:val="28"/>
        </w:rPr>
      </w:pPr>
    </w:p>
    <w:p w:rsidR="003B2370" w:rsidRDefault="003B2370">
      <w:pPr>
        <w:rPr>
          <w:rFonts w:ascii="宋体" w:eastAsia="宋体" w:hAnsi="宋体" w:cs="宋体"/>
          <w:b/>
          <w:bCs/>
          <w:sz w:val="28"/>
          <w:szCs w:val="28"/>
        </w:rPr>
      </w:pPr>
    </w:p>
    <w:p w:rsidR="003B2370" w:rsidRDefault="003B2370">
      <w:pPr>
        <w:rPr>
          <w:rFonts w:ascii="宋体" w:eastAsia="宋体" w:hAnsi="宋体" w:cs="宋体"/>
          <w:b/>
          <w:bCs/>
          <w:sz w:val="28"/>
          <w:szCs w:val="28"/>
        </w:rPr>
      </w:pPr>
    </w:p>
    <w:p w:rsidR="003B2370" w:rsidRDefault="003B2370">
      <w:pPr>
        <w:rPr>
          <w:rFonts w:ascii="宋体" w:eastAsia="宋体" w:hAnsi="宋体" w:cs="宋体"/>
          <w:b/>
          <w:bCs/>
          <w:sz w:val="28"/>
          <w:szCs w:val="28"/>
        </w:rPr>
      </w:pPr>
    </w:p>
    <w:p w:rsidR="003B2370" w:rsidRDefault="003B2370">
      <w:pPr>
        <w:rPr>
          <w:rFonts w:ascii="宋体" w:eastAsia="宋体" w:hAnsi="宋体" w:cs="宋体"/>
          <w:b/>
          <w:bCs/>
          <w:sz w:val="28"/>
          <w:szCs w:val="28"/>
        </w:rPr>
      </w:pPr>
    </w:p>
    <w:p w:rsidR="003B2370" w:rsidRDefault="003B2370">
      <w:pPr>
        <w:rPr>
          <w:rFonts w:ascii="宋体" w:eastAsia="宋体" w:hAnsi="宋体" w:cs="宋体"/>
          <w:b/>
          <w:bCs/>
          <w:sz w:val="28"/>
          <w:szCs w:val="28"/>
        </w:rPr>
      </w:pPr>
    </w:p>
    <w:p w:rsidR="003B2370" w:rsidRDefault="003B2370">
      <w:pPr>
        <w:rPr>
          <w:rFonts w:ascii="宋体" w:eastAsia="宋体" w:hAnsi="宋体" w:cs="宋体"/>
          <w:b/>
          <w:bCs/>
          <w:sz w:val="28"/>
          <w:szCs w:val="28"/>
        </w:rPr>
      </w:pPr>
    </w:p>
    <w:p w:rsidR="003B2370" w:rsidRDefault="003B2370">
      <w:pPr>
        <w:rPr>
          <w:rFonts w:ascii="宋体" w:eastAsia="宋体" w:hAnsi="宋体" w:cs="宋体"/>
          <w:b/>
          <w:bCs/>
          <w:sz w:val="28"/>
          <w:szCs w:val="28"/>
        </w:rPr>
      </w:pPr>
    </w:p>
    <w:p w:rsidR="003B2370" w:rsidRDefault="003B2370">
      <w:pPr>
        <w:rPr>
          <w:rFonts w:ascii="宋体" w:eastAsia="宋体" w:hAnsi="宋体" w:cs="宋体"/>
          <w:b/>
          <w:bCs/>
          <w:sz w:val="28"/>
          <w:szCs w:val="28"/>
        </w:rPr>
      </w:pPr>
    </w:p>
    <w:p w:rsidR="003B2370" w:rsidRDefault="003B2370">
      <w:pPr>
        <w:rPr>
          <w:rFonts w:ascii="宋体" w:eastAsia="宋体" w:hAnsi="宋体" w:cs="宋体"/>
          <w:b/>
          <w:bCs/>
          <w:sz w:val="28"/>
          <w:szCs w:val="28"/>
        </w:rPr>
      </w:pPr>
    </w:p>
    <w:p w:rsidR="003B2370" w:rsidRDefault="003B2370">
      <w:pPr>
        <w:rPr>
          <w:rFonts w:ascii="宋体" w:eastAsia="宋体" w:hAnsi="宋体" w:cs="宋体"/>
          <w:b/>
          <w:bCs/>
          <w:sz w:val="28"/>
          <w:szCs w:val="28"/>
        </w:rPr>
      </w:pPr>
    </w:p>
    <w:p w:rsidR="003B2370" w:rsidRDefault="003B2370">
      <w:pPr>
        <w:rPr>
          <w:rFonts w:ascii="宋体" w:eastAsia="宋体" w:hAnsi="宋体" w:cs="宋体"/>
          <w:b/>
          <w:bCs/>
          <w:sz w:val="28"/>
          <w:szCs w:val="28"/>
        </w:rPr>
      </w:pPr>
    </w:p>
    <w:p w:rsidR="003B2370" w:rsidRDefault="003B2370">
      <w:pPr>
        <w:rPr>
          <w:rFonts w:ascii="宋体" w:eastAsia="宋体" w:hAnsi="宋体" w:cs="宋体"/>
          <w:b/>
          <w:bCs/>
          <w:sz w:val="28"/>
          <w:szCs w:val="28"/>
        </w:rPr>
      </w:pPr>
    </w:p>
    <w:p w:rsidR="003B2370" w:rsidRDefault="003B2370">
      <w:pPr>
        <w:rPr>
          <w:rFonts w:ascii="宋体" w:eastAsia="宋体" w:hAnsi="宋体" w:cs="宋体"/>
          <w:b/>
          <w:bCs/>
          <w:sz w:val="28"/>
          <w:szCs w:val="28"/>
        </w:rPr>
      </w:pPr>
    </w:p>
    <w:p w:rsidR="003B2370" w:rsidRDefault="003B2370">
      <w:pPr>
        <w:rPr>
          <w:rFonts w:ascii="宋体" w:eastAsia="宋体" w:hAnsi="宋体" w:cs="宋体"/>
          <w:b/>
          <w:bCs/>
          <w:sz w:val="28"/>
          <w:szCs w:val="28"/>
        </w:rPr>
      </w:pPr>
    </w:p>
    <w:p w:rsidR="003B2370" w:rsidRDefault="003B2370">
      <w:pPr>
        <w:rPr>
          <w:rFonts w:ascii="宋体" w:eastAsia="宋体" w:hAnsi="宋体" w:cs="宋体"/>
          <w:b/>
          <w:bCs/>
          <w:sz w:val="28"/>
          <w:szCs w:val="28"/>
        </w:rPr>
      </w:pPr>
    </w:p>
    <w:p w:rsidR="003B2370" w:rsidRDefault="00E469BC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三、预期研究成果</w:t>
      </w:r>
    </w:p>
    <w:tbl>
      <w:tblPr>
        <w:tblW w:w="852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358"/>
        <w:gridCol w:w="2063"/>
        <w:gridCol w:w="367"/>
        <w:gridCol w:w="505"/>
        <w:gridCol w:w="124"/>
        <w:gridCol w:w="908"/>
        <w:gridCol w:w="186"/>
        <w:gridCol w:w="722"/>
        <w:gridCol w:w="988"/>
      </w:tblGrid>
      <w:tr w:rsidR="003B2370">
        <w:trPr>
          <w:cantSplit/>
          <w:trHeight w:val="509"/>
        </w:trPr>
        <w:tc>
          <w:tcPr>
            <w:tcW w:w="1303" w:type="dxa"/>
            <w:vMerge w:val="restart"/>
            <w:vAlign w:val="center"/>
          </w:tcPr>
          <w:p w:rsidR="003B2370" w:rsidRDefault="00E469BC">
            <w:pPr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出版专著（部）</w:t>
            </w:r>
          </w:p>
        </w:tc>
        <w:tc>
          <w:tcPr>
            <w:tcW w:w="1358" w:type="dxa"/>
            <w:vMerge w:val="restart"/>
            <w:vAlign w:val="center"/>
          </w:tcPr>
          <w:p w:rsidR="003B2370" w:rsidRDefault="00E469BC">
            <w:pPr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发表论文</w:t>
            </w:r>
            <w:r>
              <w:rPr>
                <w:rFonts w:ascii="Times New Roman" w:eastAsia="仿宋" w:hAnsi="Times New Roman" w:cs="Times New Roman"/>
                <w:sz w:val="24"/>
              </w:rPr>
              <w:t>(</w:t>
            </w:r>
            <w:r>
              <w:rPr>
                <w:rFonts w:ascii="Times New Roman" w:eastAsia="仿宋" w:hAnsi="Times New Roman" w:cs="Times New Roman"/>
                <w:sz w:val="24"/>
              </w:rPr>
              <w:t>篇</w:t>
            </w:r>
            <w:r>
              <w:rPr>
                <w:rFonts w:ascii="Times New Roman" w:eastAsia="仿宋" w:hAnsi="Times New Roman" w:cs="Times New Roman"/>
                <w:sz w:val="24"/>
              </w:rPr>
              <w:t>)</w:t>
            </w:r>
          </w:p>
        </w:tc>
        <w:tc>
          <w:tcPr>
            <w:tcW w:w="5863" w:type="dxa"/>
            <w:gridSpan w:val="8"/>
            <w:vAlign w:val="center"/>
          </w:tcPr>
          <w:p w:rsidR="003B2370" w:rsidRDefault="00E469BC">
            <w:pPr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其中</w:t>
            </w:r>
          </w:p>
        </w:tc>
      </w:tr>
      <w:tr w:rsidR="003B2370">
        <w:trPr>
          <w:cantSplit/>
          <w:trHeight w:hRule="exact" w:val="904"/>
        </w:trPr>
        <w:tc>
          <w:tcPr>
            <w:tcW w:w="1303" w:type="dxa"/>
            <w:vMerge/>
            <w:vAlign w:val="center"/>
          </w:tcPr>
          <w:p w:rsidR="003B2370" w:rsidRDefault="003B2370">
            <w:pPr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58" w:type="dxa"/>
            <w:vMerge/>
            <w:vAlign w:val="center"/>
          </w:tcPr>
          <w:p w:rsidR="003B2370" w:rsidRDefault="003B2370">
            <w:pPr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063" w:type="dxa"/>
            <w:vAlign w:val="center"/>
          </w:tcPr>
          <w:p w:rsidR="003B2370" w:rsidRDefault="00E469BC">
            <w:pPr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国内中文核心期刊发表论文</w:t>
            </w:r>
            <w:r>
              <w:rPr>
                <w:rFonts w:ascii="Times New Roman" w:eastAsia="仿宋" w:hAnsi="Times New Roman" w:cs="Times New Roman"/>
                <w:sz w:val="24"/>
              </w:rPr>
              <w:t>(</w:t>
            </w:r>
            <w:r>
              <w:rPr>
                <w:rFonts w:ascii="Times New Roman" w:eastAsia="仿宋" w:hAnsi="Times New Roman" w:cs="Times New Roman"/>
                <w:sz w:val="24"/>
              </w:rPr>
              <w:t>篇</w:t>
            </w:r>
            <w:r>
              <w:rPr>
                <w:rFonts w:ascii="Times New Roman" w:eastAsia="仿宋" w:hAnsi="Times New Roman" w:cs="Times New Roman"/>
                <w:sz w:val="24"/>
              </w:rPr>
              <w:t>)</w:t>
            </w:r>
          </w:p>
        </w:tc>
        <w:tc>
          <w:tcPr>
            <w:tcW w:w="996" w:type="dxa"/>
            <w:gridSpan w:val="3"/>
            <w:vAlign w:val="center"/>
          </w:tcPr>
          <w:p w:rsidR="003B2370" w:rsidRDefault="00E469BC">
            <w:pPr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国外发表论文</w:t>
            </w:r>
            <w:r>
              <w:rPr>
                <w:rFonts w:ascii="Times New Roman" w:eastAsia="仿宋" w:hAnsi="Times New Roman" w:cs="Times New Roman"/>
                <w:sz w:val="24"/>
              </w:rPr>
              <w:t>(</w:t>
            </w:r>
            <w:r>
              <w:rPr>
                <w:rFonts w:ascii="Times New Roman" w:eastAsia="仿宋" w:hAnsi="Times New Roman" w:cs="Times New Roman"/>
                <w:sz w:val="24"/>
              </w:rPr>
              <w:t>篇</w:t>
            </w:r>
            <w:r>
              <w:rPr>
                <w:rFonts w:ascii="Times New Roman" w:eastAsia="仿宋" w:hAnsi="Times New Roman" w:cs="Times New Roman"/>
                <w:sz w:val="24"/>
              </w:rPr>
              <w:t>)</w:t>
            </w:r>
          </w:p>
        </w:tc>
        <w:tc>
          <w:tcPr>
            <w:tcW w:w="908" w:type="dxa"/>
            <w:vAlign w:val="center"/>
          </w:tcPr>
          <w:p w:rsidR="003B2370" w:rsidRDefault="00E469BC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SCI</w:t>
            </w:r>
            <w:r>
              <w:rPr>
                <w:rFonts w:ascii="Times New Roman" w:eastAsia="仿宋" w:hAnsi="Times New Roman" w:cs="Times New Roman"/>
                <w:sz w:val="24"/>
              </w:rPr>
              <w:t>收录</w:t>
            </w:r>
            <w:r>
              <w:rPr>
                <w:rFonts w:ascii="Times New Roman" w:eastAsia="仿宋" w:hAnsi="Times New Roman" w:cs="Times New Roman"/>
                <w:sz w:val="24"/>
              </w:rPr>
              <w:t>(</w:t>
            </w:r>
            <w:r>
              <w:rPr>
                <w:rFonts w:ascii="Times New Roman" w:eastAsia="仿宋" w:hAnsi="Times New Roman" w:cs="Times New Roman"/>
                <w:sz w:val="24"/>
              </w:rPr>
              <w:t>篇</w:t>
            </w:r>
            <w:r>
              <w:rPr>
                <w:rFonts w:ascii="Times New Roman" w:eastAsia="仿宋" w:hAnsi="Times New Roman" w:cs="Times New Roman"/>
                <w:sz w:val="24"/>
              </w:rPr>
              <w:t>)</w:t>
            </w:r>
          </w:p>
        </w:tc>
        <w:tc>
          <w:tcPr>
            <w:tcW w:w="908" w:type="dxa"/>
            <w:gridSpan w:val="2"/>
            <w:vAlign w:val="center"/>
          </w:tcPr>
          <w:p w:rsidR="003B2370" w:rsidRDefault="00E469BC">
            <w:pPr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EI</w:t>
            </w:r>
            <w:r>
              <w:rPr>
                <w:rFonts w:ascii="Times New Roman" w:eastAsia="仿宋" w:hAnsi="Times New Roman" w:cs="Times New Roman"/>
                <w:sz w:val="24"/>
              </w:rPr>
              <w:t>收录</w:t>
            </w:r>
            <w:r>
              <w:rPr>
                <w:rFonts w:ascii="Times New Roman" w:eastAsia="仿宋" w:hAnsi="Times New Roman" w:cs="Times New Roman"/>
                <w:sz w:val="24"/>
              </w:rPr>
              <w:t>(</w:t>
            </w:r>
            <w:r>
              <w:rPr>
                <w:rFonts w:ascii="Times New Roman" w:eastAsia="仿宋" w:hAnsi="Times New Roman" w:cs="Times New Roman"/>
                <w:sz w:val="24"/>
              </w:rPr>
              <w:t>篇</w:t>
            </w:r>
            <w:r>
              <w:rPr>
                <w:rFonts w:ascii="Times New Roman" w:eastAsia="仿宋" w:hAnsi="Times New Roman" w:cs="Times New Roman"/>
                <w:sz w:val="24"/>
              </w:rPr>
              <w:t>)</w:t>
            </w:r>
          </w:p>
        </w:tc>
        <w:tc>
          <w:tcPr>
            <w:tcW w:w="988" w:type="dxa"/>
            <w:vAlign w:val="center"/>
          </w:tcPr>
          <w:p w:rsidR="003B2370" w:rsidRDefault="00E469BC">
            <w:pPr>
              <w:ind w:rightChars="-50" w:right="-105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ISTP</w:t>
            </w:r>
            <w:r>
              <w:rPr>
                <w:rFonts w:ascii="Times New Roman" w:eastAsia="仿宋" w:hAnsi="Times New Roman" w:cs="Times New Roman"/>
                <w:sz w:val="24"/>
              </w:rPr>
              <w:t>收录</w:t>
            </w:r>
            <w:r>
              <w:rPr>
                <w:rFonts w:ascii="Times New Roman" w:eastAsia="仿宋" w:hAnsi="Times New Roman" w:cs="Times New Roman"/>
                <w:sz w:val="24"/>
              </w:rPr>
              <w:t>(</w:t>
            </w:r>
            <w:r>
              <w:rPr>
                <w:rFonts w:ascii="Times New Roman" w:eastAsia="仿宋" w:hAnsi="Times New Roman" w:cs="Times New Roman"/>
                <w:sz w:val="24"/>
              </w:rPr>
              <w:t>篇</w:t>
            </w:r>
            <w:r>
              <w:rPr>
                <w:rFonts w:ascii="Times New Roman" w:eastAsia="仿宋" w:hAnsi="Times New Roman" w:cs="Times New Roman"/>
                <w:sz w:val="24"/>
              </w:rPr>
              <w:t>)</w:t>
            </w:r>
          </w:p>
        </w:tc>
      </w:tr>
      <w:tr w:rsidR="003B2370">
        <w:trPr>
          <w:cantSplit/>
          <w:trHeight w:hRule="exact" w:val="710"/>
        </w:trPr>
        <w:tc>
          <w:tcPr>
            <w:tcW w:w="1303" w:type="dxa"/>
            <w:vAlign w:val="center"/>
          </w:tcPr>
          <w:p w:rsidR="003B2370" w:rsidRDefault="003B237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3B2370" w:rsidRDefault="003B237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063" w:type="dxa"/>
            <w:vAlign w:val="center"/>
          </w:tcPr>
          <w:p w:rsidR="003B2370" w:rsidRDefault="003B237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3B2370" w:rsidRDefault="003B237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08" w:type="dxa"/>
            <w:vAlign w:val="center"/>
          </w:tcPr>
          <w:p w:rsidR="003B2370" w:rsidRDefault="003B237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3B2370" w:rsidRDefault="003B237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88" w:type="dxa"/>
            <w:vAlign w:val="center"/>
          </w:tcPr>
          <w:p w:rsidR="003B2370" w:rsidRDefault="003B237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3B2370">
        <w:trPr>
          <w:cantSplit/>
          <w:trHeight w:val="544"/>
        </w:trPr>
        <w:tc>
          <w:tcPr>
            <w:tcW w:w="2661" w:type="dxa"/>
            <w:gridSpan w:val="2"/>
            <w:vMerge w:val="restart"/>
            <w:vAlign w:val="center"/>
          </w:tcPr>
          <w:p w:rsidR="003B2370" w:rsidRDefault="00E469BC">
            <w:pPr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申请专利</w:t>
            </w:r>
            <w:r>
              <w:rPr>
                <w:rFonts w:ascii="Times New Roman" w:eastAsia="仿宋" w:hAnsi="Times New Roman" w:cs="Times New Roman"/>
                <w:sz w:val="24"/>
              </w:rPr>
              <w:t>(</w:t>
            </w:r>
            <w:r>
              <w:rPr>
                <w:rFonts w:ascii="Times New Roman" w:eastAsia="仿宋" w:hAnsi="Times New Roman" w:cs="Times New Roman"/>
                <w:sz w:val="24"/>
              </w:rPr>
              <w:t>项</w:t>
            </w:r>
            <w:r>
              <w:rPr>
                <w:rFonts w:ascii="Times New Roman" w:eastAsia="仿宋" w:hAnsi="Times New Roman" w:cs="Times New Roman"/>
                <w:sz w:val="24"/>
              </w:rPr>
              <w:t>)</w:t>
            </w:r>
          </w:p>
        </w:tc>
        <w:tc>
          <w:tcPr>
            <w:tcW w:w="5863" w:type="dxa"/>
            <w:gridSpan w:val="8"/>
            <w:vAlign w:val="center"/>
          </w:tcPr>
          <w:p w:rsidR="003B2370" w:rsidRDefault="00E469BC">
            <w:pPr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其中</w:t>
            </w:r>
          </w:p>
        </w:tc>
      </w:tr>
      <w:tr w:rsidR="003B2370">
        <w:trPr>
          <w:cantSplit/>
          <w:trHeight w:hRule="exact" w:val="675"/>
        </w:trPr>
        <w:tc>
          <w:tcPr>
            <w:tcW w:w="2661" w:type="dxa"/>
            <w:gridSpan w:val="2"/>
            <w:vMerge/>
            <w:vAlign w:val="center"/>
          </w:tcPr>
          <w:p w:rsidR="003B2370" w:rsidRDefault="003B2370">
            <w:pPr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935" w:type="dxa"/>
            <w:gridSpan w:val="3"/>
            <w:vAlign w:val="center"/>
          </w:tcPr>
          <w:p w:rsidR="003B2370" w:rsidRDefault="00E469BC">
            <w:pPr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申请发明专利</w:t>
            </w:r>
            <w:r>
              <w:rPr>
                <w:rFonts w:ascii="Times New Roman" w:eastAsia="仿宋" w:hAnsi="Times New Roman" w:cs="Times New Roman"/>
                <w:sz w:val="24"/>
              </w:rPr>
              <w:t>(</w:t>
            </w:r>
            <w:r>
              <w:rPr>
                <w:rFonts w:ascii="Times New Roman" w:eastAsia="仿宋" w:hAnsi="Times New Roman" w:cs="Times New Roman"/>
                <w:sz w:val="24"/>
              </w:rPr>
              <w:t>项</w:t>
            </w:r>
            <w:r>
              <w:rPr>
                <w:rFonts w:ascii="Times New Roman" w:eastAsia="仿宋" w:hAnsi="Times New Roman" w:cs="Times New Roman"/>
                <w:sz w:val="24"/>
              </w:rPr>
              <w:t>)</w:t>
            </w:r>
          </w:p>
        </w:tc>
        <w:tc>
          <w:tcPr>
            <w:tcW w:w="2928" w:type="dxa"/>
            <w:gridSpan w:val="5"/>
            <w:vAlign w:val="center"/>
          </w:tcPr>
          <w:p w:rsidR="003B2370" w:rsidRDefault="00E469BC">
            <w:pPr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申请实用新型专利</w:t>
            </w:r>
            <w:r>
              <w:rPr>
                <w:rFonts w:ascii="Times New Roman" w:eastAsia="仿宋" w:hAnsi="Times New Roman" w:cs="Times New Roman"/>
                <w:sz w:val="24"/>
              </w:rPr>
              <w:t>(</w:t>
            </w:r>
            <w:r>
              <w:rPr>
                <w:rFonts w:ascii="Times New Roman" w:eastAsia="仿宋" w:hAnsi="Times New Roman" w:cs="Times New Roman"/>
                <w:sz w:val="24"/>
              </w:rPr>
              <w:t>项</w:t>
            </w:r>
            <w:r>
              <w:rPr>
                <w:rFonts w:ascii="Times New Roman" w:eastAsia="仿宋" w:hAnsi="Times New Roman" w:cs="Times New Roman"/>
                <w:sz w:val="24"/>
              </w:rPr>
              <w:t>)</w:t>
            </w:r>
          </w:p>
        </w:tc>
      </w:tr>
      <w:tr w:rsidR="003B2370">
        <w:trPr>
          <w:cantSplit/>
          <w:trHeight w:hRule="exact" w:val="675"/>
        </w:trPr>
        <w:tc>
          <w:tcPr>
            <w:tcW w:w="2661" w:type="dxa"/>
            <w:gridSpan w:val="2"/>
            <w:vAlign w:val="center"/>
          </w:tcPr>
          <w:p w:rsidR="003B2370" w:rsidRDefault="003B2370">
            <w:pPr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935" w:type="dxa"/>
            <w:gridSpan w:val="3"/>
            <w:vAlign w:val="center"/>
          </w:tcPr>
          <w:p w:rsidR="003B2370" w:rsidRDefault="003B2370">
            <w:pPr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928" w:type="dxa"/>
            <w:gridSpan w:val="5"/>
            <w:vAlign w:val="center"/>
          </w:tcPr>
          <w:p w:rsidR="003B2370" w:rsidRDefault="003B2370">
            <w:pPr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3B2370">
        <w:trPr>
          <w:cantSplit/>
          <w:trHeight w:val="452"/>
        </w:trPr>
        <w:tc>
          <w:tcPr>
            <w:tcW w:w="2661" w:type="dxa"/>
            <w:gridSpan w:val="2"/>
            <w:vMerge w:val="restart"/>
            <w:vAlign w:val="center"/>
          </w:tcPr>
          <w:p w:rsidR="003B2370" w:rsidRDefault="00E469BC">
            <w:pPr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培养人才（人）</w:t>
            </w:r>
          </w:p>
        </w:tc>
        <w:tc>
          <w:tcPr>
            <w:tcW w:w="5863" w:type="dxa"/>
            <w:gridSpan w:val="8"/>
            <w:vAlign w:val="center"/>
          </w:tcPr>
          <w:p w:rsidR="003B2370" w:rsidRDefault="00E469BC">
            <w:pPr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其中</w:t>
            </w:r>
          </w:p>
        </w:tc>
      </w:tr>
      <w:tr w:rsidR="003B2370">
        <w:trPr>
          <w:cantSplit/>
          <w:trHeight w:hRule="exact" w:val="675"/>
        </w:trPr>
        <w:tc>
          <w:tcPr>
            <w:tcW w:w="2661" w:type="dxa"/>
            <w:gridSpan w:val="2"/>
            <w:vMerge/>
            <w:vAlign w:val="center"/>
          </w:tcPr>
          <w:p w:rsidR="003B2370" w:rsidRDefault="003B2370">
            <w:pPr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B2370" w:rsidRDefault="00E469BC">
            <w:pPr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培养博士后</w:t>
            </w:r>
            <w:r>
              <w:rPr>
                <w:rFonts w:ascii="Times New Roman" w:eastAsia="仿宋" w:hAnsi="Times New Roman" w:cs="Times New Roman"/>
                <w:sz w:val="24"/>
              </w:rPr>
              <w:t>(</w:t>
            </w:r>
            <w:r>
              <w:rPr>
                <w:rFonts w:ascii="Times New Roman" w:eastAsia="仿宋" w:hAnsi="Times New Roman" w:cs="Times New Roman"/>
                <w:sz w:val="24"/>
              </w:rPr>
              <w:t>人</w:t>
            </w:r>
            <w:r>
              <w:rPr>
                <w:rFonts w:ascii="Times New Roman" w:eastAsia="仿宋" w:hAnsi="Times New Roman" w:cs="Times New Roman"/>
                <w:sz w:val="24"/>
              </w:rPr>
              <w:t>)</w:t>
            </w:r>
          </w:p>
        </w:tc>
        <w:tc>
          <w:tcPr>
            <w:tcW w:w="1723" w:type="dxa"/>
            <w:gridSpan w:val="4"/>
            <w:vAlign w:val="center"/>
          </w:tcPr>
          <w:p w:rsidR="003B2370" w:rsidRDefault="00E469BC">
            <w:pPr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培养博士</w:t>
            </w:r>
            <w:r>
              <w:rPr>
                <w:rFonts w:ascii="Times New Roman" w:eastAsia="仿宋" w:hAnsi="Times New Roman" w:cs="Times New Roman"/>
                <w:sz w:val="24"/>
              </w:rPr>
              <w:t>(</w:t>
            </w:r>
            <w:r>
              <w:rPr>
                <w:rFonts w:ascii="Times New Roman" w:eastAsia="仿宋" w:hAnsi="Times New Roman" w:cs="Times New Roman"/>
                <w:sz w:val="24"/>
              </w:rPr>
              <w:t>人</w:t>
            </w:r>
            <w:r>
              <w:rPr>
                <w:rFonts w:ascii="Times New Roman" w:eastAsia="仿宋" w:hAnsi="Times New Roman" w:cs="Times New Roman"/>
                <w:sz w:val="24"/>
              </w:rPr>
              <w:t>)</w:t>
            </w:r>
          </w:p>
        </w:tc>
        <w:tc>
          <w:tcPr>
            <w:tcW w:w="1710" w:type="dxa"/>
            <w:gridSpan w:val="2"/>
            <w:vAlign w:val="center"/>
          </w:tcPr>
          <w:p w:rsidR="003B2370" w:rsidRDefault="00E469BC">
            <w:pPr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培养硕士</w:t>
            </w:r>
            <w:r>
              <w:rPr>
                <w:rFonts w:ascii="Times New Roman" w:eastAsia="仿宋" w:hAnsi="Times New Roman" w:cs="Times New Roman"/>
                <w:sz w:val="24"/>
              </w:rPr>
              <w:t>(</w:t>
            </w:r>
            <w:r>
              <w:rPr>
                <w:rFonts w:ascii="Times New Roman" w:eastAsia="仿宋" w:hAnsi="Times New Roman" w:cs="Times New Roman"/>
                <w:sz w:val="24"/>
              </w:rPr>
              <w:t>人</w:t>
            </w:r>
            <w:r>
              <w:rPr>
                <w:rFonts w:ascii="Times New Roman" w:eastAsia="仿宋" w:hAnsi="Times New Roman" w:cs="Times New Roman"/>
                <w:sz w:val="24"/>
              </w:rPr>
              <w:t>)</w:t>
            </w:r>
          </w:p>
        </w:tc>
      </w:tr>
      <w:tr w:rsidR="003B2370">
        <w:trPr>
          <w:cantSplit/>
          <w:trHeight w:hRule="exact" w:val="710"/>
        </w:trPr>
        <w:tc>
          <w:tcPr>
            <w:tcW w:w="2661" w:type="dxa"/>
            <w:gridSpan w:val="2"/>
            <w:vAlign w:val="center"/>
          </w:tcPr>
          <w:p w:rsidR="003B2370" w:rsidRDefault="003B237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B2370" w:rsidRDefault="003B237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23" w:type="dxa"/>
            <w:gridSpan w:val="4"/>
            <w:vAlign w:val="center"/>
          </w:tcPr>
          <w:p w:rsidR="003B2370" w:rsidRDefault="003B237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3B2370" w:rsidRDefault="003B237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:rsidR="003B2370" w:rsidRDefault="00E469BC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四、经费预算</w:t>
      </w:r>
    </w:p>
    <w:p w:rsidR="003B2370" w:rsidRDefault="00E469BC">
      <w:pPr>
        <w:widowControl/>
        <w:rPr>
          <w:rFonts w:ascii="宋体" w:eastAsia="宋体" w:hAnsi="宋体" w:cs="Tahoma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本课题经费预算如下：</w:t>
      </w:r>
    </w:p>
    <w:tbl>
      <w:tblPr>
        <w:tblW w:w="9039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999"/>
        <w:gridCol w:w="5480"/>
        <w:gridCol w:w="1560"/>
      </w:tblGrid>
      <w:tr w:rsidR="003B2370">
        <w:trPr>
          <w:trHeight w:val="566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E469BC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预算内容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E469BC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预算说明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E469BC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金额（元）</w:t>
            </w:r>
          </w:p>
        </w:tc>
      </w:tr>
      <w:tr w:rsidR="003B2370">
        <w:trPr>
          <w:trHeight w:val="566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E469B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材料费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E469B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购买试验用材料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3B237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B2370">
        <w:trPr>
          <w:trHeight w:val="566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E469B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设备费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E469B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小型设备购置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(&lt;1000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3B237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B2370">
        <w:trPr>
          <w:trHeight w:val="566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E469B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测试加工费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E469B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检验、测试、化验及加工等费用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3B237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B2370">
        <w:trPr>
          <w:trHeight w:val="566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E469B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E469B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学生及外聘人员劳务费，不超过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3B237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B2370">
        <w:trPr>
          <w:trHeight w:val="566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E469B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差旅费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E469B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外出学习、调研、参加会议开支，不超过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3B237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B2370">
        <w:trPr>
          <w:trHeight w:val="566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E469B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出版、文献、知识产权事务费（资料费）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E469B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出版费、资料费、专用软件购买费、文献检索费、专业通信费、专利申请及其他知识产权事务等费用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3B237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B2370">
        <w:trPr>
          <w:trHeight w:val="566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E469B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E469B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70" w:rsidRDefault="003B237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B2370" w:rsidRDefault="003B2370">
      <w:pPr>
        <w:rPr>
          <w:rFonts w:ascii="仿宋" w:eastAsia="仿宋" w:hAnsi="仿宋" w:cs="仿宋"/>
          <w:b/>
          <w:bCs/>
          <w:sz w:val="30"/>
          <w:szCs w:val="30"/>
        </w:rPr>
      </w:pPr>
    </w:p>
    <w:p w:rsidR="003B2370" w:rsidRDefault="003B2370">
      <w:pPr>
        <w:rPr>
          <w:rFonts w:ascii="仿宋" w:eastAsia="仿宋" w:hAnsi="仿宋" w:cs="仿宋"/>
          <w:b/>
          <w:bCs/>
          <w:sz w:val="30"/>
          <w:szCs w:val="30"/>
        </w:rPr>
      </w:pPr>
    </w:p>
    <w:p w:rsidR="003B2370" w:rsidRDefault="00E469BC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五、申请人简介</w:t>
      </w:r>
    </w:p>
    <w:p w:rsidR="003B2370" w:rsidRDefault="00E469BC">
      <w:pPr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" w:hAnsi="Times New Roman" w:cs="Times New Roman"/>
          <w:sz w:val="28"/>
          <w:szCs w:val="28"/>
        </w:rPr>
        <w:t>简单说明研究经历、所在单位、已取得研究成果等。不超过</w:t>
      </w:r>
      <w:r>
        <w:rPr>
          <w:rFonts w:ascii="Times New Roman" w:eastAsia="仿宋" w:hAnsi="Times New Roman" w:cs="Times New Roman"/>
          <w:sz w:val="28"/>
          <w:szCs w:val="28"/>
        </w:rPr>
        <w:t>1000</w:t>
      </w:r>
      <w:r>
        <w:rPr>
          <w:rFonts w:ascii="Times New Roman" w:eastAsia="仿宋" w:hAnsi="Times New Roman" w:cs="Times New Roman"/>
          <w:sz w:val="28"/>
          <w:szCs w:val="28"/>
        </w:rPr>
        <w:t>字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）</w:t>
      </w:r>
    </w:p>
    <w:p w:rsidR="003B2370" w:rsidRDefault="003B2370">
      <w:pPr>
        <w:rPr>
          <w:rFonts w:ascii="宋体" w:eastAsia="宋体" w:hAnsi="宋体" w:cs="宋体"/>
          <w:b/>
          <w:bCs/>
          <w:sz w:val="28"/>
          <w:szCs w:val="28"/>
        </w:rPr>
      </w:pPr>
    </w:p>
    <w:p w:rsidR="003B2370" w:rsidRDefault="003B2370">
      <w:pPr>
        <w:rPr>
          <w:rFonts w:ascii="宋体" w:eastAsia="宋体" w:hAnsi="宋体" w:cs="宋体"/>
          <w:b/>
          <w:bCs/>
          <w:sz w:val="28"/>
          <w:szCs w:val="28"/>
        </w:rPr>
      </w:pPr>
    </w:p>
    <w:p w:rsidR="003B2370" w:rsidRDefault="003B2370">
      <w:pPr>
        <w:rPr>
          <w:rFonts w:ascii="宋体" w:eastAsia="宋体" w:hAnsi="宋体" w:cs="宋体"/>
          <w:b/>
          <w:bCs/>
          <w:sz w:val="28"/>
          <w:szCs w:val="28"/>
        </w:rPr>
      </w:pPr>
    </w:p>
    <w:p w:rsidR="003B2370" w:rsidRDefault="003B2370">
      <w:pPr>
        <w:rPr>
          <w:rFonts w:ascii="宋体" w:eastAsia="宋体" w:hAnsi="宋体" w:cs="宋体" w:hint="eastAsia"/>
          <w:b/>
          <w:bCs/>
          <w:sz w:val="28"/>
          <w:szCs w:val="28"/>
        </w:rPr>
      </w:pPr>
    </w:p>
    <w:p w:rsidR="005549A0" w:rsidRDefault="005549A0" w:rsidP="005549A0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六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、申请人简介</w:t>
      </w:r>
    </w:p>
    <w:p w:rsidR="005549A0" w:rsidRDefault="005549A0" w:rsidP="005549A0">
      <w:pPr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" w:hAnsi="Times New Roman" w:cs="Times New Roman"/>
          <w:sz w:val="28"/>
          <w:szCs w:val="28"/>
        </w:rPr>
        <w:t>简单说明</w:t>
      </w:r>
      <w:r>
        <w:rPr>
          <w:rFonts w:ascii="Times New Roman" w:eastAsia="仿宋" w:hAnsi="Times New Roman" w:cs="Times New Roman" w:hint="eastAsia"/>
          <w:sz w:val="28"/>
          <w:szCs w:val="28"/>
        </w:rPr>
        <w:t>以前是否获得过本实验室开放基金以及其它实验室基金项目</w:t>
      </w:r>
      <w:r>
        <w:rPr>
          <w:rFonts w:ascii="Times New Roman" w:eastAsia="仿宋" w:hAnsi="Times New Roman" w:cs="Times New Roman"/>
          <w:sz w:val="28"/>
          <w:szCs w:val="28"/>
        </w:rPr>
        <w:t>等。</w:t>
      </w:r>
      <w:r>
        <w:rPr>
          <w:rFonts w:ascii="Times New Roman" w:eastAsia="仿宋" w:hAnsi="Times New Roman" w:cs="Times New Roman" w:hint="eastAsia"/>
          <w:sz w:val="28"/>
          <w:szCs w:val="28"/>
        </w:rPr>
        <w:t>如有，请简要说明项目进展情况、结题情况，以及与该项目的关系。</w:t>
      </w:r>
      <w:r>
        <w:rPr>
          <w:rFonts w:ascii="Times New Roman" w:eastAsia="仿宋" w:hAnsi="Times New Roman" w:cs="Times New Roman"/>
          <w:sz w:val="28"/>
          <w:szCs w:val="28"/>
        </w:rPr>
        <w:t>不超过</w:t>
      </w:r>
      <w:r>
        <w:rPr>
          <w:rFonts w:ascii="Times New Roman" w:eastAsia="仿宋" w:hAnsi="Times New Roman" w:cs="Times New Roman"/>
          <w:sz w:val="28"/>
          <w:szCs w:val="28"/>
        </w:rPr>
        <w:t>1000</w:t>
      </w:r>
      <w:r>
        <w:rPr>
          <w:rFonts w:ascii="Times New Roman" w:eastAsia="仿宋" w:hAnsi="Times New Roman" w:cs="Times New Roman"/>
          <w:sz w:val="28"/>
          <w:szCs w:val="28"/>
        </w:rPr>
        <w:t>字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）</w:t>
      </w:r>
    </w:p>
    <w:p w:rsidR="005549A0" w:rsidRDefault="005549A0">
      <w:pPr>
        <w:rPr>
          <w:rFonts w:ascii="宋体" w:eastAsia="宋体" w:hAnsi="宋体" w:cs="宋体" w:hint="eastAsia"/>
          <w:b/>
          <w:bCs/>
          <w:sz w:val="28"/>
          <w:szCs w:val="28"/>
        </w:rPr>
      </w:pPr>
    </w:p>
    <w:p w:rsidR="004C47EA" w:rsidRDefault="004C47EA">
      <w:pPr>
        <w:widowControl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br w:type="page"/>
      </w:r>
    </w:p>
    <w:p w:rsidR="003B2370" w:rsidRDefault="005549A0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七</w:t>
      </w:r>
      <w:r w:rsidR="00E469BC">
        <w:rPr>
          <w:rFonts w:ascii="仿宋" w:eastAsia="仿宋" w:hAnsi="仿宋" w:cs="仿宋" w:hint="eastAsia"/>
          <w:b/>
          <w:bCs/>
          <w:sz w:val="30"/>
          <w:szCs w:val="30"/>
        </w:rPr>
        <w:t>、申请人承诺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3B2370">
        <w:tc>
          <w:tcPr>
            <w:tcW w:w="9060" w:type="dxa"/>
          </w:tcPr>
          <w:p w:rsidR="003B2370" w:rsidRDefault="00E469BC">
            <w:pPr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本申请书上述内容真实。</w:t>
            </w:r>
          </w:p>
          <w:p w:rsidR="003B2370" w:rsidRDefault="003B237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B2370" w:rsidRDefault="003B237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B2370" w:rsidRDefault="003B237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B2370" w:rsidRDefault="00E469BC">
            <w:pPr>
              <w:ind w:firstLineChars="1900" w:firstLine="532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签字：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  <w:u w:val="single"/>
              </w:rPr>
              <w:t xml:space="preserve">             </w:t>
            </w:r>
          </w:p>
          <w:p w:rsidR="003B2370" w:rsidRDefault="00E469BC">
            <w:pPr>
              <w:ind w:firstLineChars="2000" w:firstLine="560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3B2370" w:rsidRDefault="005549A0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八</w:t>
      </w:r>
      <w:r w:rsidR="00E469BC">
        <w:rPr>
          <w:rFonts w:ascii="仿宋" w:eastAsia="仿宋" w:hAnsi="仿宋" w:cs="仿宋" w:hint="eastAsia"/>
          <w:b/>
          <w:bCs/>
          <w:sz w:val="30"/>
          <w:szCs w:val="30"/>
        </w:rPr>
        <w:t>、申请人单位领导意见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3B2370">
        <w:tc>
          <w:tcPr>
            <w:tcW w:w="9060" w:type="dxa"/>
          </w:tcPr>
          <w:p w:rsidR="003B2370" w:rsidRDefault="003B2370">
            <w:pPr>
              <w:spacing w:line="360" w:lineRule="auto"/>
              <w:ind w:firstLineChars="200" w:firstLine="56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  <w:p w:rsidR="003B2370" w:rsidRDefault="003B237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B2370" w:rsidRDefault="003B237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B2370" w:rsidRDefault="00E469BC">
            <w:pPr>
              <w:ind w:firstLineChars="1700" w:firstLine="47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单位（盖章）：</w:t>
            </w:r>
          </w:p>
          <w:p w:rsidR="003B2370" w:rsidRDefault="00E469BC">
            <w:pPr>
              <w:ind w:firstLineChars="1700" w:firstLine="4760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负责人签字：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</w:t>
            </w:r>
          </w:p>
          <w:p w:rsidR="003B2370" w:rsidRDefault="00E469BC">
            <w:pPr>
              <w:ind w:leftChars="2534" w:left="5321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3B2370" w:rsidRDefault="005549A0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九</w:t>
      </w:r>
      <w:r w:rsidR="00E469BC">
        <w:rPr>
          <w:rFonts w:ascii="仿宋" w:eastAsia="仿宋" w:hAnsi="仿宋" w:cs="仿宋" w:hint="eastAsia"/>
          <w:b/>
          <w:bCs/>
          <w:sz w:val="30"/>
          <w:szCs w:val="30"/>
        </w:rPr>
        <w:t>、实验室审批意见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3B2370">
        <w:tc>
          <w:tcPr>
            <w:tcW w:w="9060" w:type="dxa"/>
          </w:tcPr>
          <w:p w:rsidR="003B2370" w:rsidRDefault="003B237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B2370" w:rsidRDefault="003B237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B2370" w:rsidRDefault="003B237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B2370" w:rsidRDefault="003B237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B2370" w:rsidRDefault="00E469BC">
            <w:pPr>
              <w:ind w:firstLineChars="1000" w:firstLine="28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广西有色金属及特色材料加工重点实验室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公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章）</w:t>
            </w:r>
          </w:p>
          <w:p w:rsidR="003B2370" w:rsidRDefault="00E469BC">
            <w:pPr>
              <w:ind w:firstLineChars="1500" w:firstLine="4200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实验室主任（签章）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</w:t>
            </w:r>
          </w:p>
          <w:p w:rsidR="003B2370" w:rsidRDefault="00E469BC">
            <w:pPr>
              <w:ind w:firstLineChars="1800" w:firstLine="50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  <w:p w:rsidR="003B2370" w:rsidRDefault="003B237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5549A0" w:rsidRDefault="005549A0" w:rsidP="005549A0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十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、实验室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学术委员会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审批意见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5549A0" w:rsidTr="00B83EC4">
        <w:tc>
          <w:tcPr>
            <w:tcW w:w="9060" w:type="dxa"/>
          </w:tcPr>
          <w:p w:rsidR="005549A0" w:rsidRDefault="005549A0" w:rsidP="00B83EC4">
            <w:pPr>
              <w:spacing w:line="360" w:lineRule="auto"/>
              <w:ind w:firstLineChars="200" w:firstLine="56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  <w:p w:rsidR="005549A0" w:rsidRDefault="005549A0" w:rsidP="00B83EC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5549A0" w:rsidRDefault="005549A0" w:rsidP="00B83EC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5549A0" w:rsidRDefault="005549A0" w:rsidP="00B83EC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5549A0" w:rsidRDefault="005549A0" w:rsidP="00B83EC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5549A0" w:rsidRDefault="005549A0" w:rsidP="005549A0">
            <w:pPr>
              <w:ind w:firstLineChars="1000" w:firstLine="2800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广西有色金属及特色材料加工重点实验室</w:t>
            </w:r>
          </w:p>
          <w:p w:rsidR="005549A0" w:rsidRDefault="005549A0" w:rsidP="005549A0">
            <w:pPr>
              <w:ind w:firstLineChars="1000" w:firstLine="2800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学术委员会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主任（签章）：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</w:t>
            </w:r>
          </w:p>
          <w:p w:rsidR="005549A0" w:rsidRDefault="005549A0" w:rsidP="00B83EC4">
            <w:pPr>
              <w:ind w:firstLineChars="1800" w:firstLine="50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 月     日</w:t>
            </w:r>
          </w:p>
          <w:p w:rsidR="005549A0" w:rsidRDefault="005549A0" w:rsidP="00B83EC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3B2370" w:rsidRDefault="003B2370"/>
    <w:sectPr w:rsidR="003B2370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BC" w:rsidRDefault="00E469BC">
      <w:r>
        <w:separator/>
      </w:r>
    </w:p>
  </w:endnote>
  <w:endnote w:type="continuationSeparator" w:id="0">
    <w:p w:rsidR="00E469BC" w:rsidRDefault="00E4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70" w:rsidRDefault="00E469B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2370" w:rsidRDefault="00E469B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C47E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B2370" w:rsidRDefault="00E469B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C47E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BC" w:rsidRDefault="00E469BC">
      <w:r>
        <w:separator/>
      </w:r>
    </w:p>
  </w:footnote>
  <w:footnote w:type="continuationSeparator" w:id="0">
    <w:p w:rsidR="00E469BC" w:rsidRDefault="00E46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F1"/>
    <w:rsid w:val="000045E0"/>
    <w:rsid w:val="00063C8F"/>
    <w:rsid w:val="000B20E0"/>
    <w:rsid w:val="000B3AF2"/>
    <w:rsid w:val="00223941"/>
    <w:rsid w:val="002A03AA"/>
    <w:rsid w:val="002C2979"/>
    <w:rsid w:val="002C5BBB"/>
    <w:rsid w:val="002F2CAA"/>
    <w:rsid w:val="003616C0"/>
    <w:rsid w:val="003B2370"/>
    <w:rsid w:val="003D310E"/>
    <w:rsid w:val="004879EF"/>
    <w:rsid w:val="004C47EA"/>
    <w:rsid w:val="004C6175"/>
    <w:rsid w:val="004D29E4"/>
    <w:rsid w:val="004F5799"/>
    <w:rsid w:val="005549A0"/>
    <w:rsid w:val="005A754F"/>
    <w:rsid w:val="00612641"/>
    <w:rsid w:val="00622981"/>
    <w:rsid w:val="006346B6"/>
    <w:rsid w:val="00653F5B"/>
    <w:rsid w:val="006E06DA"/>
    <w:rsid w:val="00755C71"/>
    <w:rsid w:val="007F028F"/>
    <w:rsid w:val="007F0D1B"/>
    <w:rsid w:val="00801DD5"/>
    <w:rsid w:val="00890863"/>
    <w:rsid w:val="008A20FE"/>
    <w:rsid w:val="00926617"/>
    <w:rsid w:val="009F6BF2"/>
    <w:rsid w:val="00A02DFE"/>
    <w:rsid w:val="00A65E08"/>
    <w:rsid w:val="00A96C55"/>
    <w:rsid w:val="00AD3F3A"/>
    <w:rsid w:val="00C63DA0"/>
    <w:rsid w:val="00CC3F47"/>
    <w:rsid w:val="00CD0D85"/>
    <w:rsid w:val="00CE4D03"/>
    <w:rsid w:val="00D53DEA"/>
    <w:rsid w:val="00D821F4"/>
    <w:rsid w:val="00D97B72"/>
    <w:rsid w:val="00DA794E"/>
    <w:rsid w:val="00E015EF"/>
    <w:rsid w:val="00E469BC"/>
    <w:rsid w:val="00EB0834"/>
    <w:rsid w:val="00F60E83"/>
    <w:rsid w:val="00F7532E"/>
    <w:rsid w:val="00FB14AD"/>
    <w:rsid w:val="00FB404A"/>
    <w:rsid w:val="00FC00F1"/>
    <w:rsid w:val="083B10F8"/>
    <w:rsid w:val="09BB79ED"/>
    <w:rsid w:val="14E153CE"/>
    <w:rsid w:val="2B5217BB"/>
    <w:rsid w:val="31853E90"/>
    <w:rsid w:val="3AFA1F2D"/>
    <w:rsid w:val="4018215F"/>
    <w:rsid w:val="6ACF35C5"/>
    <w:rsid w:val="6B1E23B0"/>
    <w:rsid w:val="6D4A0D43"/>
    <w:rsid w:val="719310C6"/>
    <w:rsid w:val="7DB9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234</Words>
  <Characters>1334</Characters>
  <Application>Microsoft Office Word</Application>
  <DocSecurity>0</DocSecurity>
  <Lines>11</Lines>
  <Paragraphs>3</Paragraphs>
  <ScaleCrop>false</ScaleCrop>
  <Company>www.sdgho.com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alao</dc:creator>
  <cp:lastModifiedBy>Windows</cp:lastModifiedBy>
  <cp:revision>2</cp:revision>
  <dcterms:created xsi:type="dcterms:W3CDTF">2019-11-04T03:45:00Z</dcterms:created>
  <dcterms:modified xsi:type="dcterms:W3CDTF">2019-11-04T03:45:00Z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